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F5" w:rsidRPr="007175F5" w:rsidRDefault="007175F5" w:rsidP="007175F5">
      <w:pPr>
        <w:spacing w:after="0" w:line="276" w:lineRule="auto"/>
        <w:jc w:val="center"/>
        <w:rPr>
          <w:b/>
          <w:sz w:val="28"/>
          <w:szCs w:val="28"/>
        </w:rPr>
      </w:pPr>
      <w:r w:rsidRPr="007175F5">
        <w:rPr>
          <w:b/>
          <w:sz w:val="28"/>
          <w:szCs w:val="28"/>
        </w:rPr>
        <w:t>PROGRAM VIII PIELGRZYMKI MINISTRANTÓW I LEKTORÓW</w:t>
      </w:r>
    </w:p>
    <w:p w:rsidR="007175F5" w:rsidRPr="007175F5" w:rsidRDefault="007175F5" w:rsidP="007175F5">
      <w:pPr>
        <w:spacing w:after="0" w:line="276" w:lineRule="auto"/>
        <w:jc w:val="center"/>
        <w:rPr>
          <w:b/>
          <w:sz w:val="28"/>
          <w:szCs w:val="28"/>
        </w:rPr>
      </w:pPr>
      <w:r w:rsidRPr="007175F5">
        <w:rPr>
          <w:b/>
          <w:sz w:val="28"/>
          <w:szCs w:val="28"/>
        </w:rPr>
        <w:t>8 CZERWCA 2019 ROKU</w:t>
      </w:r>
    </w:p>
    <w:p w:rsidR="007175F5" w:rsidRPr="007175F5" w:rsidRDefault="007175F5" w:rsidP="007175F5">
      <w:pPr>
        <w:spacing w:after="0" w:line="276" w:lineRule="auto"/>
        <w:jc w:val="center"/>
        <w:rPr>
          <w:b/>
          <w:sz w:val="28"/>
          <w:szCs w:val="28"/>
        </w:rPr>
      </w:pP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8.00 REJESTRACJA GRUP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Przy Krzyżach Katyńskich (Huta Szklana) – Polska Północna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Przy Karczmie „U Mnicha” (Nowa Słupia) – Polska Południowa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9.30 PRZEJŚCIE PROCESYJNE ŁĄCZONE Z NABOŻEŃSTWEM DROGI KRZYŻOWEJ DWOMA SZLAKAMI: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- Droga od Huty Szklanej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- Droga Królewska od Nowej Słupi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10.15 NAWIEDZENIE RELIKWII DRZEWA KRZYŻA ŚWIĘTEGO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11.00 EUCHARYSTIA – błonia świętokrzyskie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12.30 OBIAD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13.30 KONCERT</w:t>
      </w:r>
      <w:r w:rsidR="00F42698">
        <w:rPr>
          <w:sz w:val="28"/>
          <w:szCs w:val="28"/>
        </w:rPr>
        <w:t xml:space="preserve"> KS. KUBY BARTCZAKA I ŚWIADECTWO JANKA MELI.</w:t>
      </w:r>
      <w:bookmarkStart w:id="0" w:name="_GoBack"/>
      <w:bookmarkEnd w:id="0"/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15.00 NABOŻEŃSTWO EUCHARYSTYCZNE</w:t>
      </w:r>
    </w:p>
    <w:p w:rsidR="007175F5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 xml:space="preserve"> </w:t>
      </w:r>
    </w:p>
    <w:p w:rsidR="00FC5064" w:rsidRPr="007175F5" w:rsidRDefault="007175F5" w:rsidP="007175F5">
      <w:pPr>
        <w:spacing w:after="0" w:line="276" w:lineRule="auto"/>
        <w:rPr>
          <w:sz w:val="28"/>
          <w:szCs w:val="28"/>
        </w:rPr>
      </w:pPr>
      <w:r w:rsidRPr="007175F5">
        <w:rPr>
          <w:sz w:val="28"/>
          <w:szCs w:val="28"/>
        </w:rPr>
        <w:t>15.30 ZAKOŃCZENIE PIELGRZYMKI</w:t>
      </w:r>
    </w:p>
    <w:sectPr w:rsidR="00FC5064" w:rsidRPr="0071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F5"/>
    <w:rsid w:val="001D53B5"/>
    <w:rsid w:val="007175F5"/>
    <w:rsid w:val="00F42698"/>
    <w:rsid w:val="00F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FD48-05AD-4EE2-A1A7-4149151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Ochlak</dc:creator>
  <cp:keywords/>
  <dc:description/>
  <cp:lastModifiedBy>Dominik Ochlak</cp:lastModifiedBy>
  <cp:revision>2</cp:revision>
  <dcterms:created xsi:type="dcterms:W3CDTF">2019-05-20T11:02:00Z</dcterms:created>
  <dcterms:modified xsi:type="dcterms:W3CDTF">2019-05-20T11:12:00Z</dcterms:modified>
</cp:coreProperties>
</file>